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D6" w:rsidRDefault="00C82DD6" w:rsidP="00C82DD6">
      <w:pPr>
        <w:jc w:val="center"/>
      </w:pPr>
      <w:r>
        <w:t>Syndicate Members</w:t>
      </w:r>
    </w:p>
    <w:p w:rsidR="00C82DD6" w:rsidRDefault="00C82DD6" w:rsidP="00C82DD6">
      <w:pPr>
        <w:jc w:val="center"/>
      </w:pPr>
    </w:p>
    <w:tbl>
      <w:tblPr>
        <w:tblW w:w="6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5529"/>
      </w:tblGrid>
      <w:tr w:rsidR="00C82DD6" w:rsidRPr="00347890" w:rsidTr="00C82DD6">
        <w:trPr>
          <w:trHeight w:hRule="exact" w:val="2044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1)</w:t>
            </w:r>
          </w:p>
        </w:tc>
        <w:tc>
          <w:tcPr>
            <w:tcW w:w="5529" w:type="dxa"/>
          </w:tcPr>
          <w:p w:rsidR="00C82DD6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Cs/>
                <w:sz w:val="22"/>
                <w:szCs w:val="22"/>
              </w:rPr>
              <w:t>Dr.K.S.Ravindranath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Vice-Chancellor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Rajiv</w:t>
                </w:r>
              </w:smartTag>
              <w:r w:rsidRPr="00347890">
                <w:rPr>
                  <w:rFonts w:ascii="Verdana" w:hAnsi="Verdana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Gandhi</w:t>
                </w:r>
              </w:smartTag>
              <w:r w:rsidRPr="00347890">
                <w:rPr>
                  <w:rFonts w:ascii="Verdana" w:hAnsi="Verdana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of Health Sciences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– 560 041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2DD6" w:rsidRPr="00347890" w:rsidTr="00C82DD6">
        <w:trPr>
          <w:trHeight w:hRule="exact" w:val="1585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2)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The Secretary to Government 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Dept. of Health &amp; Family Welfare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Vikasa</w:t>
            </w:r>
            <w:proofErr w:type="spellEnd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Soudha</w:t>
            </w:r>
            <w:proofErr w:type="spellEnd"/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color w:val="000000"/>
                    <w:sz w:val="22"/>
                    <w:szCs w:val="22"/>
                  </w:rPr>
                  <w:t>Bangalore</w:t>
                </w:r>
              </w:smartTag>
            </w:smartTag>
          </w:p>
        </w:tc>
      </w:tr>
      <w:tr w:rsidR="00C82DD6" w:rsidRPr="00347890" w:rsidTr="00C82DD6">
        <w:trPr>
          <w:trHeight w:hRule="exact" w:val="1585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3)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The Secretary to Government 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Dept. of Health &amp; Family Welfare 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(Medical Education)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Vikasa</w:t>
            </w:r>
            <w:proofErr w:type="spellEnd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Soudha</w:t>
            </w:r>
            <w:proofErr w:type="spellEnd"/>
          </w:p>
          <w:p w:rsidR="00C82DD6" w:rsidRPr="00347890" w:rsidRDefault="00C82DD6" w:rsidP="00400E3C">
            <w:pPr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color w:val="000000"/>
                    <w:sz w:val="22"/>
                    <w:szCs w:val="22"/>
                  </w:rPr>
                  <w:t>Bangalore</w:t>
                </w:r>
              </w:smartTag>
            </w:smartTag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82DD6" w:rsidRPr="00347890" w:rsidTr="00C82DD6">
        <w:trPr>
          <w:trHeight w:hRule="exact" w:val="1594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4)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pStyle w:val="BodyText2"/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The Director of Health &amp; Family Welfare Services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br/>
              <w:t>Government of Karnataka</w:t>
            </w: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Ananda</w:t>
                </w:r>
                <w:proofErr w:type="spellEnd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Rao</w:t>
                </w:r>
                <w:proofErr w:type="spellEnd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 xml:space="preserve"> Circle</w:t>
                </w:r>
              </w:smartTag>
            </w:smartTag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-  560 009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5)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The Director of Medical Education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br/>
              <w:t>Government of Karnataka</w:t>
            </w: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Ananda</w:t>
                </w:r>
                <w:proofErr w:type="spellEnd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Rao</w:t>
                </w:r>
                <w:proofErr w:type="spellEnd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 xml:space="preserve"> Circle</w:t>
                </w:r>
              </w:smartTag>
            </w:smartTag>
          </w:p>
          <w:p w:rsidR="00C82DD6" w:rsidRPr="00347890" w:rsidRDefault="00C82DD6" w:rsidP="00400E3C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- 560 009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2DD6" w:rsidRPr="00347890" w:rsidTr="00C82DD6">
        <w:trPr>
          <w:trHeight w:hRule="exact" w:val="2152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6)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The Director, 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Directorate of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Ayurveda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, Yoga &amp; Naturopathy,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Unani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Siddha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&amp; Homoeopathy (AYUSH)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Government of Karnataka</w:t>
            </w:r>
          </w:p>
          <w:p w:rsidR="00C82DD6" w:rsidRPr="00347890" w:rsidRDefault="00C82DD6" w:rsidP="00400E3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347890">
                  <w:rPr>
                    <w:sz w:val="22"/>
                    <w:szCs w:val="22"/>
                  </w:rPr>
                  <w:t>Dhanvanthri</w:t>
                </w:r>
                <w:proofErr w:type="spellEnd"/>
                <w:r w:rsidRPr="00347890">
                  <w:rPr>
                    <w:sz w:val="22"/>
                    <w:szCs w:val="22"/>
                  </w:rPr>
                  <w:t xml:space="preserve"> Road</w:t>
                </w:r>
              </w:smartTag>
            </w:smartTag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–560 009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7)</w:t>
            </w:r>
          </w:p>
        </w:tc>
        <w:tc>
          <w:tcPr>
            <w:tcW w:w="5529" w:type="dxa"/>
          </w:tcPr>
          <w:p w:rsidR="00C82DD6" w:rsidRPr="009A7732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A7732">
              <w:rPr>
                <w:rFonts w:ascii="Verdana" w:hAnsi="Verdana"/>
                <w:sz w:val="22"/>
                <w:szCs w:val="22"/>
              </w:rPr>
              <w:t>Dr.Honnegowda</w:t>
            </w:r>
            <w:proofErr w:type="spellEnd"/>
            <w:r w:rsidRPr="009A7732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:rsidR="00C82DD6" w:rsidRPr="009A7732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A7732">
              <w:rPr>
                <w:rFonts w:ascii="Verdana" w:hAnsi="Verdana"/>
                <w:sz w:val="22"/>
                <w:szCs w:val="22"/>
              </w:rPr>
              <w:t xml:space="preserve">President, Indian Medical Association, </w:t>
            </w:r>
          </w:p>
          <w:p w:rsidR="00C82DD6" w:rsidRPr="009A7732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9A7732">
                  <w:rPr>
                    <w:rFonts w:ascii="Verdana" w:hAnsi="Verdana"/>
                    <w:sz w:val="22"/>
                    <w:szCs w:val="22"/>
                  </w:rPr>
                  <w:t>Karnataka</w:t>
                </w:r>
              </w:smartTag>
              <w:r w:rsidRPr="009A7732">
                <w:rPr>
                  <w:rFonts w:ascii="Verdana" w:hAnsi="Verdan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A7732">
                  <w:rPr>
                    <w:rFonts w:ascii="Verdana" w:hAnsi="Verdana"/>
                    <w:sz w:val="22"/>
                    <w:szCs w:val="22"/>
                  </w:rPr>
                  <w:t>State</w:t>
                </w:r>
              </w:smartTag>
            </w:smartTag>
            <w:r w:rsidRPr="009A7732">
              <w:rPr>
                <w:rFonts w:ascii="Verdana" w:hAnsi="Verdana"/>
                <w:sz w:val="22"/>
                <w:szCs w:val="22"/>
              </w:rPr>
              <w:t xml:space="preserve"> Branch, </w:t>
            </w:r>
          </w:p>
          <w:p w:rsidR="00C82DD6" w:rsidRPr="009A7732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A7732">
              <w:rPr>
                <w:rFonts w:ascii="Verdana" w:hAnsi="Verdana"/>
                <w:sz w:val="22"/>
                <w:szCs w:val="22"/>
              </w:rPr>
              <w:t>Sharada</w:t>
            </w:r>
            <w:proofErr w:type="spellEnd"/>
            <w:r w:rsidRPr="009A7732">
              <w:rPr>
                <w:rFonts w:ascii="Verdana" w:hAnsi="Verdana"/>
                <w:sz w:val="22"/>
                <w:szCs w:val="22"/>
              </w:rPr>
              <w:t xml:space="preserve"> Nursing Home, </w:t>
            </w:r>
            <w:smartTag w:uri="urn:schemas-microsoft-com:office:smarttags" w:element="Street">
              <w:smartTag w:uri="urn:schemas-microsoft-com:office:smarttags" w:element="address">
                <w:r w:rsidRPr="009A7732">
                  <w:rPr>
                    <w:rFonts w:ascii="Verdana" w:hAnsi="Verdana"/>
                    <w:sz w:val="22"/>
                    <w:szCs w:val="22"/>
                  </w:rPr>
                  <w:t>Shankar Mutt Road</w:t>
                </w:r>
              </w:smartTag>
            </w:smartTag>
            <w:r w:rsidRPr="009A7732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:rsidR="00C82DD6" w:rsidRPr="009A7732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A7732">
              <w:rPr>
                <w:rFonts w:ascii="Verdana" w:hAnsi="Verdana"/>
                <w:sz w:val="22"/>
                <w:szCs w:val="22"/>
              </w:rPr>
              <w:t xml:space="preserve">Hassan. </w:t>
            </w:r>
          </w:p>
          <w:p w:rsidR="00C82DD6" w:rsidRPr="000C7A26" w:rsidRDefault="00C82DD6" w:rsidP="00400E3C">
            <w:pPr>
              <w:jc w:val="both"/>
              <w:rPr>
                <w:color w:val="000000"/>
              </w:rPr>
            </w:pPr>
            <w:r w:rsidRPr="00714DD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2DD6" w:rsidRPr="00347890" w:rsidTr="00C82DD6">
        <w:trPr>
          <w:trHeight w:hRule="exact" w:val="1810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lastRenderedPageBreak/>
              <w:t>8)</w:t>
            </w:r>
          </w:p>
        </w:tc>
        <w:tc>
          <w:tcPr>
            <w:tcW w:w="5529" w:type="dxa"/>
          </w:tcPr>
          <w:p w:rsidR="00C82DD6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Cs/>
                <w:sz w:val="22"/>
                <w:szCs w:val="22"/>
              </w:rPr>
              <w:t>Dr.H.Veerabhadrappa</w:t>
            </w:r>
            <w:proofErr w:type="spellEnd"/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The President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br/>
              <w:t>Karnataka Medical Council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br/>
              <w:t xml:space="preserve">No.70, </w:t>
            </w:r>
            <w:smartTag w:uri="urn:schemas-microsoft-com:office:smarttags" w:element="Street">
              <w:smartTag w:uri="urn:schemas-microsoft-com:office:smarttags" w:element="address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K R Road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 xml:space="preserve">H B </w:t>
                </w:r>
                <w:proofErr w:type="spellStart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Samaja</w:t>
                </w:r>
                <w:proofErr w:type="spellEnd"/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 xml:space="preserve"> Road</w:t>
                </w:r>
              </w:smartTag>
            </w:smartTag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Opp. </w:t>
            </w:r>
            <w:proofErr w:type="spellStart"/>
            <w:r w:rsidRPr="00347890">
              <w:rPr>
                <w:rFonts w:ascii="Verdana" w:hAnsi="Verdana"/>
                <w:bCs/>
                <w:sz w:val="22"/>
                <w:szCs w:val="22"/>
              </w:rPr>
              <w:t>Basavangudi</w:t>
            </w:r>
            <w:proofErr w:type="spellEnd"/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Post Office,</w:t>
            </w: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560 004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10"/>
                <w:szCs w:val="22"/>
              </w:rPr>
            </w:pPr>
          </w:p>
        </w:tc>
      </w:tr>
      <w:tr w:rsidR="00C82DD6" w:rsidRPr="00347890" w:rsidTr="00C82DD6">
        <w:trPr>
          <w:trHeight w:val="1799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9)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Dr. S M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Jayakar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>,</w:t>
            </w:r>
          </w:p>
          <w:p w:rsidR="00C82DD6" w:rsidRPr="00347890" w:rsidRDefault="00C82DD6" w:rsidP="00400E3C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Prof. Department of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Prosthodontics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>,</w:t>
            </w:r>
          </w:p>
          <w:p w:rsidR="00C82DD6" w:rsidRPr="00347890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AECS </w:t>
            </w:r>
            <w:proofErr w:type="spellStart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>Maaruti</w:t>
            </w:r>
            <w:proofErr w:type="spellEnd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College of Dental Sciences &amp; Research </w:t>
            </w:r>
            <w:proofErr w:type="spellStart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>Centre,Hulimavu</w:t>
            </w:r>
            <w:proofErr w:type="spellEnd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Tank Bund Road, BTM 6</w:t>
            </w:r>
            <w:r w:rsidRPr="00347890">
              <w:rPr>
                <w:rFonts w:ascii="Verdana" w:hAnsi="Verdana"/>
                <w:snapToGrid w:val="0"/>
                <w:sz w:val="22"/>
                <w:szCs w:val="22"/>
                <w:vertAlign w:val="superscript"/>
              </w:rPr>
              <w:t>th</w:t>
            </w:r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Phase, 1</w:t>
            </w:r>
            <w:r w:rsidRPr="00347890">
              <w:rPr>
                <w:rFonts w:ascii="Verdana" w:hAnsi="Verdana"/>
                <w:snapToGrid w:val="0"/>
                <w:sz w:val="22"/>
                <w:szCs w:val="22"/>
                <w:vertAlign w:val="superscript"/>
              </w:rPr>
              <w:t>st</w:t>
            </w:r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Stage, </w:t>
            </w:r>
            <w:proofErr w:type="spellStart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>Kammanahalli</w:t>
            </w:r>
            <w:proofErr w:type="spellEnd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, </w:t>
            </w:r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br/>
              <w:t xml:space="preserve">Off </w:t>
            </w:r>
            <w:proofErr w:type="spellStart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>Bannerghatta</w:t>
            </w:r>
            <w:proofErr w:type="spellEnd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Road, Bangalore – 76.</w:t>
            </w: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10)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Dr.Ramesh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N</w:t>
            </w: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Kempegowda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Institute of Medical Sciences</w:t>
            </w: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Banashankari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2</w:t>
            </w:r>
            <w:r w:rsidRPr="00347890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 w:rsidRPr="00347890">
              <w:rPr>
                <w:rFonts w:ascii="Verdana" w:hAnsi="Verdana"/>
                <w:sz w:val="22"/>
                <w:szCs w:val="22"/>
              </w:rPr>
              <w:t xml:space="preserve"> Stage, (Near BDA Complex)</w:t>
            </w:r>
          </w:p>
          <w:p w:rsidR="00C82DD6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– 560 070</w:t>
            </w: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347890">
              <w:rPr>
                <w:rFonts w:ascii="Verdana" w:hAnsi="Verdana"/>
                <w:b/>
                <w:i/>
                <w:sz w:val="22"/>
                <w:szCs w:val="22"/>
              </w:rPr>
              <w:t>Correspondence Address:</w:t>
            </w: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Dr.Ramesh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N</w:t>
            </w: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No.9, 1</w:t>
            </w:r>
            <w:r w:rsidRPr="00347890">
              <w:rPr>
                <w:rFonts w:ascii="Verdana" w:hAnsi="Verdana"/>
                <w:sz w:val="22"/>
                <w:szCs w:val="22"/>
                <w:vertAlign w:val="superscript"/>
              </w:rPr>
              <w:t>st</w:t>
            </w:r>
            <w:r w:rsidRPr="00347890">
              <w:rPr>
                <w:rFonts w:ascii="Verdana" w:hAnsi="Verdana"/>
                <w:sz w:val="22"/>
                <w:szCs w:val="22"/>
              </w:rPr>
              <w:t xml:space="preserve"> Cross, </w:t>
            </w:r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Kodihally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347890">
                  <w:rPr>
                    <w:rFonts w:ascii="Verdana" w:hAnsi="Verdana"/>
                    <w:sz w:val="22"/>
                    <w:szCs w:val="22"/>
                  </w:rPr>
                  <w:t>HAL Airport Road</w:t>
                </w:r>
              </w:smartTag>
            </w:smartTag>
          </w:p>
          <w:p w:rsidR="00C82DD6" w:rsidRPr="00347890" w:rsidRDefault="00C82DD6" w:rsidP="00400E3C">
            <w:pPr>
              <w:spacing w:before="10" w:after="10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- 560008</w:t>
            </w:r>
          </w:p>
          <w:p w:rsidR="00C82DD6" w:rsidRPr="004F5F66" w:rsidRDefault="00C82DD6" w:rsidP="00400E3C">
            <w:pPr>
              <w:ind w:right="-720"/>
              <w:rPr>
                <w:rFonts w:ascii="Verdana" w:hAnsi="Verdana"/>
                <w:sz w:val="12"/>
                <w:szCs w:val="22"/>
              </w:rPr>
            </w:pPr>
          </w:p>
        </w:tc>
      </w:tr>
      <w:tr w:rsidR="00C82DD6" w:rsidRPr="00347890" w:rsidTr="00C82DD6">
        <w:trPr>
          <w:trHeight w:hRule="exact" w:val="3484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11)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Dr. </w:t>
            </w:r>
            <w:smartTag w:uri="urn:schemas-microsoft-com:office:smarttags" w:element="place">
              <w:r w:rsidRPr="00347890">
                <w:rPr>
                  <w:rFonts w:ascii="Verdana" w:hAnsi="Verdana"/>
                  <w:sz w:val="22"/>
                  <w:szCs w:val="22"/>
                </w:rPr>
                <w:t>Ravi</w:t>
              </w:r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Shankar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Shetty</w:t>
            </w:r>
            <w:proofErr w:type="spellEnd"/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Chief Cardiac Surgeon,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Department of Cardiothoracic and Vascular Surgery, M S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Ramaiah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Narayana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Hrudayalaya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Cardiac Centre,  </w:t>
            </w: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  <w:p w:rsidR="00C82DD6" w:rsidRPr="00347890" w:rsidRDefault="00C82DD6" w:rsidP="00400E3C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347890">
              <w:rPr>
                <w:rFonts w:ascii="Verdana" w:hAnsi="Verdana"/>
                <w:b/>
                <w:i/>
                <w:sz w:val="22"/>
                <w:szCs w:val="22"/>
              </w:rPr>
              <w:t>Correspondence:</w:t>
            </w:r>
          </w:p>
          <w:p w:rsidR="00C82DD6" w:rsidRPr="00347890" w:rsidRDefault="00C82DD6" w:rsidP="00400E3C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Dr. </w:t>
            </w:r>
            <w:smartTag w:uri="urn:schemas-microsoft-com:office:smarttags" w:element="place">
              <w:r w:rsidRPr="00347890">
                <w:rPr>
                  <w:rFonts w:ascii="Verdana" w:hAnsi="Verdana"/>
                  <w:sz w:val="22"/>
                  <w:szCs w:val="22"/>
                </w:rPr>
                <w:t>Ravi</w:t>
              </w:r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Shankar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Shetty</w:t>
            </w:r>
            <w:proofErr w:type="spellEnd"/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House No.71, 14</w:t>
            </w:r>
            <w:r w:rsidRPr="00347890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Pr="00347890">
              <w:rPr>
                <w:rFonts w:ascii="Verdana" w:hAnsi="Verdana"/>
                <w:sz w:val="22"/>
                <w:szCs w:val="22"/>
              </w:rPr>
              <w:t xml:space="preserve"> Cross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I Block,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R.T.Nagar</w:t>
            </w:r>
            <w:proofErr w:type="spellEnd"/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– 560 032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12)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Dr.A.M.Jagadeesh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Dean of Faculty of  Medicine, RGUHS &amp; </w:t>
            </w:r>
          </w:p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Prof,  HOD of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Anaesthesiology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and Academic Superintendent, </w:t>
            </w:r>
          </w:p>
          <w:p w:rsidR="00C82DD6" w:rsidRPr="00347890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Sri </w:t>
            </w:r>
            <w:proofErr w:type="spellStart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>Jayadeva</w:t>
            </w:r>
            <w:proofErr w:type="spellEnd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Institute of Cardiovascular Sciences &amp; Research, </w:t>
            </w:r>
            <w:proofErr w:type="spellStart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>Jayanagar</w:t>
            </w:r>
            <w:proofErr w:type="spellEnd"/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9</w:t>
            </w:r>
            <w:r w:rsidRPr="00347890">
              <w:rPr>
                <w:rFonts w:ascii="Verdana" w:hAnsi="Verdana"/>
                <w:snapToGrid w:val="0"/>
                <w:sz w:val="22"/>
                <w:szCs w:val="22"/>
                <w:vertAlign w:val="superscript"/>
              </w:rPr>
              <w:t>th</w:t>
            </w:r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Block, </w:t>
            </w:r>
          </w:p>
          <w:p w:rsidR="00C82DD6" w:rsidRPr="00347890" w:rsidRDefault="00C82DD6" w:rsidP="00400E3C">
            <w:pPr>
              <w:spacing w:beforeLines="20" w:afterLines="20"/>
              <w:rPr>
                <w:rFonts w:ascii="Verdana" w:hAnsi="Verdana"/>
                <w:snapToGrid w:val="0"/>
                <w:sz w:val="22"/>
                <w:szCs w:val="22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347890">
                  <w:rPr>
                    <w:rFonts w:ascii="Verdana" w:hAnsi="Verdana"/>
                    <w:snapToGrid w:val="0"/>
                    <w:sz w:val="22"/>
                    <w:szCs w:val="22"/>
                  </w:rPr>
                  <w:t>Bannerghatta</w:t>
                </w:r>
                <w:proofErr w:type="spellEnd"/>
                <w:r w:rsidRPr="00347890">
                  <w:rPr>
                    <w:rFonts w:ascii="Verdana" w:hAnsi="Verdana"/>
                    <w:snapToGrid w:val="0"/>
                    <w:sz w:val="22"/>
                    <w:szCs w:val="22"/>
                  </w:rPr>
                  <w:t xml:space="preserve"> Road</w:t>
                </w:r>
              </w:smartTag>
              <w:r w:rsidRPr="00347890">
                <w:rPr>
                  <w:rFonts w:ascii="Verdana" w:hAnsi="Verdana"/>
                  <w:snapToGrid w:val="0"/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347890">
                  <w:rPr>
                    <w:rFonts w:ascii="Verdana" w:hAnsi="Verdana"/>
                    <w:snapToGrid w:val="0"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snapToGrid w:val="0"/>
                <w:sz w:val="22"/>
                <w:szCs w:val="22"/>
              </w:rPr>
              <w:t xml:space="preserve"> – 560069</w:t>
            </w: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  <w:r w:rsidRPr="00347890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5529" w:type="dxa"/>
          </w:tcPr>
          <w:p w:rsidR="00C82DD6" w:rsidRPr="00795A22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795A22">
              <w:rPr>
                <w:rFonts w:ascii="Verdana" w:hAnsi="Verdana"/>
                <w:sz w:val="22"/>
                <w:szCs w:val="22"/>
              </w:rPr>
              <w:t xml:space="preserve">The Principal </w:t>
            </w:r>
          </w:p>
          <w:p w:rsidR="00C82DD6" w:rsidRPr="00795A22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95A22">
              <w:rPr>
                <w:rFonts w:ascii="Verdana" w:hAnsi="Verdana"/>
                <w:sz w:val="22"/>
                <w:szCs w:val="22"/>
              </w:rPr>
              <w:t>Padmashree</w:t>
            </w:r>
            <w:proofErr w:type="spellEnd"/>
            <w:r w:rsidRPr="00795A22">
              <w:rPr>
                <w:rFonts w:ascii="Verdana" w:hAnsi="Verdana"/>
                <w:sz w:val="22"/>
                <w:szCs w:val="22"/>
              </w:rPr>
              <w:t xml:space="preserve"> Institute of Medical Lab </w:t>
            </w:r>
            <w:r w:rsidRPr="00795A22">
              <w:rPr>
                <w:rFonts w:ascii="Verdana" w:hAnsi="Verdana"/>
                <w:sz w:val="22"/>
                <w:szCs w:val="22"/>
              </w:rPr>
              <w:lastRenderedPageBreak/>
              <w:t>Technology</w:t>
            </w:r>
          </w:p>
          <w:p w:rsidR="00C82DD6" w:rsidRPr="00795A22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795A22">
                  <w:rPr>
                    <w:rFonts w:ascii="Verdana" w:hAnsi="Verdana"/>
                    <w:sz w:val="22"/>
                    <w:szCs w:val="22"/>
                  </w:rPr>
                  <w:t>Nagarabavi</w:t>
                </w:r>
                <w:proofErr w:type="spellEnd"/>
                <w:r w:rsidRPr="00795A22">
                  <w:rPr>
                    <w:rFonts w:ascii="Verdana" w:hAnsi="Verdana"/>
                    <w:sz w:val="22"/>
                    <w:szCs w:val="22"/>
                  </w:rPr>
                  <w:t xml:space="preserve"> Circle</w:t>
                </w:r>
              </w:smartTag>
            </w:smartTag>
            <w:r w:rsidRPr="00795A22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:rsidR="00C82DD6" w:rsidRPr="00795A22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795A22">
                  <w:rPr>
                    <w:rFonts w:ascii="Verdana" w:hAnsi="Verdana"/>
                    <w:sz w:val="22"/>
                    <w:szCs w:val="22"/>
                  </w:rPr>
                  <w:t>Jnana</w:t>
                </w:r>
                <w:proofErr w:type="spellEnd"/>
                <w:r w:rsidRPr="00795A22">
                  <w:rPr>
                    <w:rFonts w:ascii="Verdana" w:hAnsi="Verdana"/>
                    <w:sz w:val="22"/>
                    <w:szCs w:val="22"/>
                  </w:rPr>
                  <w:t xml:space="preserve"> </w:t>
                </w:r>
                <w:proofErr w:type="spellStart"/>
                <w:r w:rsidRPr="00795A22">
                  <w:rPr>
                    <w:rFonts w:ascii="Verdana" w:hAnsi="Verdana"/>
                    <w:sz w:val="22"/>
                    <w:szCs w:val="22"/>
                  </w:rPr>
                  <w:t>Bharathi</w:t>
                </w:r>
                <w:proofErr w:type="spellEnd"/>
                <w:r w:rsidRPr="00795A22">
                  <w:rPr>
                    <w:rFonts w:ascii="Verdana" w:hAnsi="Verdana"/>
                    <w:sz w:val="22"/>
                    <w:szCs w:val="22"/>
                  </w:rPr>
                  <w:t xml:space="preserve"> Main Road</w:t>
                </w:r>
              </w:smartTag>
            </w:smartTag>
            <w:r w:rsidRPr="00795A22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795A22">
              <w:rPr>
                <w:rFonts w:ascii="Verdana" w:hAnsi="Verdana"/>
                <w:sz w:val="22"/>
                <w:szCs w:val="22"/>
              </w:rPr>
              <w:t>Nagarabavi</w:t>
            </w:r>
            <w:proofErr w:type="spellEnd"/>
            <w:r w:rsidRPr="00795A22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:rsidR="00C82DD6" w:rsidRPr="00050FED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95A22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  <w:r w:rsidRPr="00795A22">
              <w:rPr>
                <w:rFonts w:ascii="Verdana" w:hAnsi="Verdana"/>
                <w:sz w:val="22"/>
                <w:szCs w:val="22"/>
              </w:rPr>
              <w:t xml:space="preserve"> - 560 072.</w:t>
            </w:r>
          </w:p>
        </w:tc>
      </w:tr>
      <w:tr w:rsidR="00C82DD6" w:rsidRPr="00347890" w:rsidTr="00C82DD6">
        <w:trPr>
          <w:trHeight w:val="1529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14</w:t>
            </w:r>
            <w:r w:rsidRPr="00347890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5529" w:type="dxa"/>
          </w:tcPr>
          <w:p w:rsidR="00C82DD6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sz w:val="22"/>
                <w:szCs w:val="22"/>
              </w:rPr>
              <w:t>The Principal</w:t>
            </w:r>
          </w:p>
          <w:p w:rsidR="00C82DD6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snapToGrid w:val="0"/>
                    <w:sz w:val="22"/>
                    <w:szCs w:val="22"/>
                  </w:rPr>
                  <w:t>Vivekananda</w:t>
                </w:r>
              </w:smartTag>
              <w:r>
                <w:rPr>
                  <w:rFonts w:ascii="Verdana" w:hAnsi="Verdana"/>
                  <w:snapToGrid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snapToGrid w:val="0"/>
                    <w:sz w:val="22"/>
                    <w:szCs w:val="22"/>
                  </w:rPr>
                  <w:t>College</w:t>
                </w:r>
              </w:smartTag>
            </w:smartTag>
            <w:r>
              <w:rPr>
                <w:rFonts w:ascii="Verdana" w:hAnsi="Verdana"/>
                <w:snapToGrid w:val="0"/>
                <w:sz w:val="22"/>
                <w:szCs w:val="22"/>
              </w:rPr>
              <w:t xml:space="preserve"> of Pharmacy</w:t>
            </w:r>
          </w:p>
          <w:p w:rsidR="00C82DD6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napToGrid w:val="0"/>
                <w:sz w:val="22"/>
                <w:szCs w:val="22"/>
              </w:rPr>
              <w:t>Dr.Rajkumar</w:t>
            </w:r>
            <w:proofErr w:type="spellEnd"/>
            <w:r>
              <w:rPr>
                <w:rFonts w:ascii="Verdana" w:hAnsi="Verdana"/>
                <w:snapToGrid w:val="0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ascii="Verdana" w:hAnsi="Verdana"/>
                <w:snapToGrid w:val="0"/>
                <w:sz w:val="22"/>
                <w:szCs w:val="22"/>
              </w:rPr>
              <w:t>Rajajinagar</w:t>
            </w:r>
            <w:proofErr w:type="spellEnd"/>
            <w:r>
              <w:rPr>
                <w:rFonts w:ascii="Verdana" w:hAnsi="Verdana"/>
                <w:snapToGrid w:val="0"/>
                <w:sz w:val="22"/>
                <w:szCs w:val="22"/>
              </w:rPr>
              <w:t>, II Stage</w:t>
            </w:r>
          </w:p>
          <w:p w:rsidR="00C82DD6" w:rsidRPr="00347890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napToGrid w:val="0"/>
                    <w:sz w:val="22"/>
                    <w:szCs w:val="22"/>
                  </w:rPr>
                  <w:t>Bangalore</w:t>
                </w:r>
              </w:smartTag>
            </w:smartTag>
            <w:r>
              <w:rPr>
                <w:rFonts w:ascii="Verdana" w:hAnsi="Verdana"/>
                <w:snapToGrid w:val="0"/>
                <w:sz w:val="22"/>
                <w:szCs w:val="22"/>
              </w:rPr>
              <w:t xml:space="preserve"> – 560 055</w:t>
            </w:r>
          </w:p>
        </w:tc>
      </w:tr>
      <w:tr w:rsidR="00C82DD6" w:rsidRPr="00347890" w:rsidTr="00C82DD6">
        <w:trPr>
          <w:trHeight w:hRule="exact" w:val="1450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15)</w:t>
            </w:r>
          </w:p>
        </w:tc>
        <w:tc>
          <w:tcPr>
            <w:tcW w:w="5529" w:type="dxa"/>
          </w:tcPr>
          <w:p w:rsidR="00C82DD6" w:rsidRPr="00BA12CA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r w:rsidRPr="00BA12CA">
              <w:rPr>
                <w:rFonts w:ascii="Verdana" w:hAnsi="Verdana"/>
                <w:snapToGrid w:val="0"/>
                <w:sz w:val="22"/>
                <w:szCs w:val="22"/>
              </w:rPr>
              <w:t>The Director Cum Dean,</w:t>
            </w:r>
          </w:p>
          <w:p w:rsidR="00C82DD6" w:rsidRPr="00BA12CA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r w:rsidRPr="00BA12CA">
              <w:rPr>
                <w:rFonts w:ascii="Verdana" w:hAnsi="Verdana"/>
                <w:snapToGrid w:val="0"/>
                <w:sz w:val="22"/>
                <w:szCs w:val="22"/>
              </w:rPr>
              <w:t xml:space="preserve">Mysore Medical College &amp; Research Institute, </w:t>
            </w:r>
          </w:p>
          <w:p w:rsidR="00C82DD6" w:rsidRPr="00BA12CA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BA12CA">
                  <w:rPr>
                    <w:rFonts w:ascii="Verdana" w:hAnsi="Verdana"/>
                    <w:snapToGrid w:val="0"/>
                    <w:sz w:val="22"/>
                    <w:szCs w:val="22"/>
                  </w:rPr>
                  <w:t>Irwin Road</w:t>
                </w:r>
              </w:smartTag>
            </w:smartTag>
            <w:r w:rsidRPr="00BA12CA">
              <w:rPr>
                <w:rFonts w:ascii="Verdana" w:hAnsi="Verdana"/>
                <w:snapToGrid w:val="0"/>
                <w:sz w:val="22"/>
                <w:szCs w:val="22"/>
              </w:rPr>
              <w:t xml:space="preserve">, </w:t>
            </w:r>
          </w:p>
          <w:p w:rsidR="00C82DD6" w:rsidRPr="00BA12CA" w:rsidRDefault="00C82DD6" w:rsidP="00400E3C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A12CA">
                  <w:rPr>
                    <w:rFonts w:ascii="Verdana" w:hAnsi="Verdana"/>
                    <w:snapToGrid w:val="0"/>
                    <w:sz w:val="22"/>
                    <w:szCs w:val="22"/>
                  </w:rPr>
                  <w:t>Mysore</w:t>
                </w:r>
              </w:smartTag>
            </w:smartTag>
            <w:r w:rsidRPr="00BA12CA">
              <w:rPr>
                <w:rFonts w:ascii="Verdana" w:hAnsi="Verdana"/>
                <w:snapToGrid w:val="0"/>
                <w:sz w:val="22"/>
                <w:szCs w:val="22"/>
              </w:rPr>
              <w:t xml:space="preserve"> - 570 021</w:t>
            </w:r>
          </w:p>
          <w:p w:rsidR="00C82DD6" w:rsidRPr="00347890" w:rsidRDefault="00C82DD6" w:rsidP="00400E3C">
            <w:pPr>
              <w:rPr>
                <w:rFonts w:ascii="Verdana" w:hAnsi="Verdana"/>
                <w:snapToGrid w:val="0"/>
                <w:sz w:val="22"/>
                <w:szCs w:val="22"/>
              </w:rPr>
            </w:pPr>
          </w:p>
        </w:tc>
      </w:tr>
      <w:tr w:rsidR="00C82DD6" w:rsidRPr="00347890" w:rsidTr="00C82DD6">
        <w:trPr>
          <w:trHeight w:hRule="exact" w:val="1927"/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16)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Dr.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D.V.Chalapathy</w:t>
            </w:r>
            <w:proofErr w:type="spellEnd"/>
          </w:p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Professor, Dept. of  General Surgery</w:t>
            </w:r>
          </w:p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Vydehi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Institute of Medical Sciences &amp;</w:t>
            </w:r>
          </w:p>
          <w:p w:rsidR="00C82DD6" w:rsidRPr="00347890" w:rsidRDefault="00C82DD6" w:rsidP="00400E3C">
            <w:pPr>
              <w:jc w:val="both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Name">
              <w:r w:rsidRPr="00347890">
                <w:rPr>
                  <w:rFonts w:ascii="Verdana" w:hAnsi="Verdana"/>
                  <w:sz w:val="22"/>
                  <w:szCs w:val="22"/>
                </w:rPr>
                <w:t>Research</w:t>
              </w:r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47890">
                <w:rPr>
                  <w:rFonts w:ascii="Verdana" w:hAnsi="Verdana"/>
                  <w:sz w:val="22"/>
                  <w:szCs w:val="22"/>
                </w:rPr>
                <w:t>Center</w:t>
              </w:r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sz w:val="22"/>
                    <w:szCs w:val="22"/>
                  </w:rPr>
                  <w:t>Bangalore</w:t>
                </w:r>
              </w:smartTag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 – 560 066</w:t>
            </w: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:rsidR="00C82DD6" w:rsidRPr="00347890" w:rsidRDefault="00C82DD6" w:rsidP="00400E3C">
            <w:pPr>
              <w:rPr>
                <w:rFonts w:ascii="Verdana" w:hAnsi="Verdana"/>
                <w:snapToGrid w:val="0"/>
                <w:sz w:val="22"/>
                <w:szCs w:val="22"/>
              </w:rPr>
            </w:pP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17)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 xml:space="preserve">Dr.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Prashanth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47890">
              <w:rPr>
                <w:rFonts w:ascii="Verdana" w:hAnsi="Verdana"/>
                <w:sz w:val="22"/>
                <w:szCs w:val="22"/>
              </w:rPr>
              <w:t>Marla.K</w:t>
            </w:r>
            <w:proofErr w:type="spellEnd"/>
            <w:r w:rsidRPr="00347890">
              <w:rPr>
                <w:rFonts w:ascii="Verdana" w:hAnsi="Verdana"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sz w:val="22"/>
                <w:szCs w:val="22"/>
              </w:rPr>
              <w:tab/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Prof. of Urology, Medical Director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347890">
                  <w:rPr>
                    <w:rFonts w:ascii="Verdana" w:hAnsi="Verdana"/>
                    <w:sz w:val="22"/>
                    <w:szCs w:val="22"/>
                  </w:rPr>
                  <w:t>Consultant</w:t>
                </w:r>
              </w:smartTag>
              <w:r w:rsidRPr="00347890">
                <w:rPr>
                  <w:rFonts w:ascii="Verdana" w:hAnsi="Verdan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347890">
                  <w:rPr>
                    <w:rFonts w:ascii="Verdana" w:hAnsi="Verdana"/>
                    <w:sz w:val="22"/>
                    <w:szCs w:val="22"/>
                  </w:rPr>
                  <w:t>Urologist &amp; Transplant</w:t>
                </w:r>
              </w:smartTag>
              <w:r w:rsidRPr="00347890">
                <w:rPr>
                  <w:rFonts w:ascii="Verdana" w:hAnsi="Verdan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347890">
                  <w:rPr>
                    <w:rFonts w:ascii="Verdana" w:hAnsi="Verdana"/>
                    <w:sz w:val="22"/>
                    <w:szCs w:val="22"/>
                  </w:rPr>
                  <w:t>Surgeon</w:t>
                </w:r>
              </w:smartTag>
              <w:r w:rsidRPr="00347890">
                <w:rPr>
                  <w:rFonts w:ascii="Verdana" w:hAnsi="Verdana"/>
                  <w:sz w:val="22"/>
                  <w:szCs w:val="22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347890">
                  <w:rPr>
                    <w:rFonts w:ascii="Verdana" w:hAnsi="Verdana"/>
                    <w:sz w:val="22"/>
                    <w:szCs w:val="22"/>
                  </w:rPr>
                  <w:t>A.J.Hospital</w:t>
                </w:r>
                <w:proofErr w:type="spellEnd"/>
                <w:r w:rsidRPr="00347890">
                  <w:rPr>
                    <w:rFonts w:ascii="Verdana" w:hAnsi="Verdana"/>
                    <w:sz w:val="22"/>
                    <w:szCs w:val="22"/>
                  </w:rPr>
                  <w:t xml:space="preserve"> &amp; Research</w:t>
                </w:r>
              </w:smartTag>
              <w:r w:rsidRPr="00347890">
                <w:rPr>
                  <w:rFonts w:ascii="Verdana" w:hAnsi="Verdan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47890">
                  <w:rPr>
                    <w:rFonts w:ascii="Verdana" w:hAnsi="Verdana"/>
                    <w:sz w:val="22"/>
                    <w:szCs w:val="22"/>
                  </w:rPr>
                  <w:t>Center</w:t>
                </w:r>
              </w:smartTag>
            </w:smartTag>
            <w:r w:rsidRPr="00347890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Mangalore – 575 004</w:t>
            </w: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18)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Prof.U.T.Ifthikhar</w:t>
            </w:r>
            <w:proofErr w:type="spellEnd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 Ali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Professor</w:t>
            </w:r>
          </w:p>
          <w:p w:rsidR="00C82DD6" w:rsidRPr="00347890" w:rsidRDefault="00C82DD6" w:rsidP="00400E3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>M.V.Shetty</w:t>
            </w:r>
            <w:proofErr w:type="spellEnd"/>
            <w:r w:rsidRPr="00347890">
              <w:rPr>
                <w:rFonts w:ascii="Verdana" w:hAnsi="Verdana"/>
                <w:color w:val="000000"/>
                <w:sz w:val="22"/>
                <w:szCs w:val="22"/>
              </w:rPr>
              <w:t xml:space="preserve"> College of Physiotherapy</w:t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bCs/>
                <w:sz w:val="22"/>
                <w:szCs w:val="22"/>
              </w:rPr>
              <w:t>Vidyanagar</w:t>
            </w:r>
            <w:proofErr w:type="spellEnd"/>
            <w:r w:rsidRPr="00347890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</w:p>
          <w:p w:rsidR="00C82DD6" w:rsidRPr="00347890" w:rsidRDefault="00C82DD6" w:rsidP="00400E3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Mangalore – 575013.</w:t>
            </w:r>
          </w:p>
          <w:p w:rsidR="00C82DD6" w:rsidRPr="00347890" w:rsidRDefault="00C82DD6" w:rsidP="00400E3C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</w:tc>
      </w:tr>
      <w:tr w:rsidR="00C82DD6" w:rsidRPr="00347890" w:rsidTr="00C82DD6">
        <w:trPr>
          <w:jc w:val="center"/>
        </w:trPr>
        <w:tc>
          <w:tcPr>
            <w:tcW w:w="596" w:type="dxa"/>
          </w:tcPr>
          <w:p w:rsidR="00C82DD6" w:rsidRPr="00347890" w:rsidRDefault="00C82DD6" w:rsidP="00400E3C">
            <w:pPr>
              <w:rPr>
                <w:rFonts w:ascii="Verdana" w:hAnsi="Verdana"/>
                <w:sz w:val="22"/>
                <w:szCs w:val="22"/>
              </w:rPr>
            </w:pPr>
            <w:r w:rsidRPr="00347890">
              <w:rPr>
                <w:rFonts w:ascii="Verdana" w:hAnsi="Verdana"/>
                <w:sz w:val="22"/>
                <w:szCs w:val="22"/>
              </w:rPr>
              <w:t>19)</w:t>
            </w:r>
          </w:p>
        </w:tc>
        <w:tc>
          <w:tcPr>
            <w:tcW w:w="5529" w:type="dxa"/>
          </w:tcPr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347890">
              <w:rPr>
                <w:rFonts w:ascii="Verdana" w:hAnsi="Verdana"/>
                <w:bCs/>
                <w:sz w:val="22"/>
                <w:szCs w:val="22"/>
              </w:rPr>
              <w:t>Dr.D.Prem</w:t>
            </w:r>
            <w:proofErr w:type="spellEnd"/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Kumar</w:t>
            </w: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Registrar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Rajiv</w:t>
                </w:r>
              </w:smartTag>
              <w:r w:rsidRPr="00347890">
                <w:rPr>
                  <w:rFonts w:ascii="Verdana" w:hAnsi="Verdana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Gandhi</w:t>
                </w:r>
              </w:smartTag>
              <w:r w:rsidRPr="00347890">
                <w:rPr>
                  <w:rFonts w:ascii="Verdana" w:hAnsi="Verdana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of Health Sciences</w:t>
            </w: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  <w:r w:rsidRPr="00347890">
              <w:rPr>
                <w:rFonts w:ascii="Verdana" w:hAnsi="Verdana"/>
                <w:bCs/>
                <w:sz w:val="22"/>
                <w:szCs w:val="22"/>
              </w:rPr>
              <w:t>4</w:t>
            </w:r>
            <w:r w:rsidRPr="0034789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th</w:t>
            </w:r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T Block </w:t>
            </w:r>
            <w:proofErr w:type="spellStart"/>
            <w:r w:rsidRPr="00347890">
              <w:rPr>
                <w:rFonts w:ascii="Verdana" w:hAnsi="Verdana"/>
                <w:bCs/>
                <w:sz w:val="22"/>
                <w:szCs w:val="22"/>
              </w:rPr>
              <w:t>Jayanagar,</w:t>
            </w:r>
            <w:smartTag w:uri="urn:schemas-microsoft-com:office:smarttags" w:element="place">
              <w:smartTag w:uri="urn:schemas-microsoft-com:office:smarttags" w:element="City">
                <w:r w:rsidRPr="00347890">
                  <w:rPr>
                    <w:rFonts w:ascii="Verdana" w:hAnsi="Verdana"/>
                    <w:bCs/>
                    <w:sz w:val="22"/>
                    <w:szCs w:val="22"/>
                  </w:rPr>
                  <w:t>Bangalore</w:t>
                </w:r>
              </w:smartTag>
            </w:smartTag>
            <w:proofErr w:type="spellEnd"/>
            <w:r w:rsidRPr="00347890">
              <w:rPr>
                <w:rFonts w:ascii="Verdana" w:hAnsi="Verdana"/>
                <w:bCs/>
                <w:sz w:val="22"/>
                <w:szCs w:val="22"/>
              </w:rPr>
              <w:t xml:space="preserve">  - 560 041</w:t>
            </w:r>
          </w:p>
          <w:p w:rsidR="00C82DD6" w:rsidRPr="00347890" w:rsidRDefault="00C82DD6" w:rsidP="00400E3C">
            <w:pPr>
              <w:ind w:right="-72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F67510" w:rsidRDefault="00C82DD6"/>
    <w:sectPr w:rsidR="00F67510" w:rsidSect="00D7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82DD6"/>
    <w:rsid w:val="00095EC4"/>
    <w:rsid w:val="00A00062"/>
    <w:rsid w:val="00C82DD6"/>
    <w:rsid w:val="00D7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DD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C82DD6"/>
    <w:pPr>
      <w:ind w:right="-720"/>
    </w:pPr>
  </w:style>
  <w:style w:type="character" w:customStyle="1" w:styleId="BodyText2Char">
    <w:name w:val="Body Text 2 Char"/>
    <w:basedOn w:val="DefaultParagraphFont"/>
    <w:link w:val="BodyText2"/>
    <w:rsid w:val="00C82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82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2D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C82DD6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character" w:customStyle="1" w:styleId="HeaderChar">
    <w:name w:val="Header Char"/>
    <w:basedOn w:val="DefaultParagraphFont"/>
    <w:link w:val="Header"/>
    <w:rsid w:val="00C82DD6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rsid w:val="00C82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Company>.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2014-10-27T11:36:00Z</dcterms:created>
  <dcterms:modified xsi:type="dcterms:W3CDTF">2014-10-27T11:36:00Z</dcterms:modified>
</cp:coreProperties>
</file>